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3D" w:rsidRPr="00F2273D" w:rsidRDefault="00F2273D" w:rsidP="00F2273D">
      <w:pPr>
        <w:spacing w:line="40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F2273D">
        <w:rPr>
          <w:rFonts w:ascii="標楷體" w:eastAsia="標楷體" w:hAnsi="標楷體" w:hint="eastAsia"/>
          <w:b/>
          <w:noProof/>
          <w:sz w:val="36"/>
          <w:szCs w:val="36"/>
        </w:rPr>
        <w:t>「家庭教育學生主題創作徵選」校內報名注意事項：</w:t>
      </w:r>
    </w:p>
    <w:p w:rsidR="00F2273D" w:rsidRPr="00E26543" w:rsidRDefault="00F2273D" w:rsidP="00F2273D">
      <w:pPr>
        <w:spacing w:line="400" w:lineRule="exact"/>
        <w:rPr>
          <w:rFonts w:ascii="標楷體" w:eastAsia="標楷體" w:hAnsi="標楷體" w:hint="eastAsia"/>
          <w:noProof/>
          <w:sz w:val="28"/>
          <w:szCs w:val="28"/>
        </w:rPr>
      </w:pPr>
    </w:p>
    <w:p w:rsidR="00F2273D" w:rsidRDefault="00F2273D" w:rsidP="00F2273D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1. </w:t>
      </w:r>
      <w:r w:rsidRPr="00E26543">
        <w:rPr>
          <w:rFonts w:ascii="標楷體" w:eastAsia="標楷體" w:hAnsi="標楷體" w:hint="eastAsia"/>
          <w:noProof/>
          <w:sz w:val="28"/>
          <w:szCs w:val="28"/>
        </w:rPr>
        <w:t>請</w:t>
      </w:r>
      <w:r>
        <w:rPr>
          <w:rFonts w:ascii="標楷體" w:eastAsia="標楷體" w:hAnsi="標楷體" w:hint="eastAsia"/>
          <w:noProof/>
          <w:sz w:val="28"/>
          <w:szCs w:val="28"/>
        </w:rPr>
        <w:t>自行</w:t>
      </w:r>
      <w:r w:rsidRPr="00E26543">
        <w:rPr>
          <w:rFonts w:ascii="標楷體" w:eastAsia="標楷體" w:hAnsi="標楷體" w:hint="eastAsia"/>
          <w:noProof/>
          <w:sz w:val="28"/>
          <w:szCs w:val="28"/>
        </w:rPr>
        <w:t>填寫下列資料表，連同作品於</w:t>
      </w:r>
      <w:r w:rsidRPr="00F2273D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109/09/02(三)前</w:t>
      </w:r>
      <w:r w:rsidRPr="00E26543">
        <w:rPr>
          <w:rFonts w:ascii="標楷體" w:eastAsia="標楷體" w:hAnsi="標楷體" w:hint="eastAsia"/>
          <w:noProof/>
          <w:sz w:val="28"/>
          <w:szCs w:val="28"/>
        </w:rPr>
        <w:t>送交輔導室，由輔導室統一線上報名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F2273D" w:rsidRDefault="00F2273D" w:rsidP="00F2273D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2. 請先用鉛筆將班級、學生姓名、指導老師(含英文名字)寫在作品背面。</w:t>
      </w:r>
    </w:p>
    <w:p w:rsidR="00F2273D" w:rsidRDefault="00F2273D" w:rsidP="00F2273D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3. 此競賽有列入高中職免試入學多元比序</w:t>
      </w:r>
      <w:r w:rsidRPr="003A4724">
        <w:rPr>
          <w:rFonts w:ascii="標楷體" w:eastAsia="標楷體" w:hAnsi="標楷體" w:hint="eastAsia"/>
          <w:noProof/>
          <w:sz w:val="28"/>
          <w:szCs w:val="28"/>
          <w:u w:val="single"/>
        </w:rPr>
        <w:t>競賽加分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F2273D" w:rsidRDefault="00F2273D" w:rsidP="00F2273D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F2273D" w:rsidRDefault="00F2273D" w:rsidP="00F2273D">
      <w:pPr>
        <w:spacing w:line="40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E26543">
        <w:rPr>
          <w:rFonts w:ascii="標楷體" w:eastAsia="標楷體" w:hAnsi="標楷體" w:hint="eastAsia"/>
          <w:b/>
          <w:noProof/>
          <w:sz w:val="36"/>
          <w:szCs w:val="36"/>
        </w:rPr>
        <w:t>「家庭教育學生主題創作徵選」活動報名資料表</w:t>
      </w:r>
    </w:p>
    <w:tbl>
      <w:tblPr>
        <w:tblpPr w:leftFromText="180" w:rightFromText="180" w:vertAnchor="page" w:horzAnchor="margin" w:tblpX="537" w:tblpY="409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179"/>
        <w:gridCol w:w="2582"/>
        <w:gridCol w:w="4737"/>
      </w:tblGrid>
      <w:tr w:rsidR="00F2273D" w:rsidRPr="00F2273D" w:rsidTr="00F2273D">
        <w:trPr>
          <w:trHeight w:val="1192"/>
        </w:trPr>
        <w:tc>
          <w:tcPr>
            <w:tcW w:w="10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73D" w:rsidRPr="00F2273D" w:rsidRDefault="00F2273D" w:rsidP="00F2273D">
            <w:pPr>
              <w:spacing w:line="520" w:lineRule="exact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>參加組別</w:t>
            </w:r>
          </w:p>
        </w:tc>
        <w:tc>
          <w:tcPr>
            <w:tcW w:w="849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sz w:val="32"/>
                <w:szCs w:val="32"/>
              </w:rPr>
              <w:t>□國中組-小書繪本類</w:t>
            </w:r>
          </w:p>
          <w:p w:rsidR="00F2273D" w:rsidRPr="00F2273D" w:rsidRDefault="00F2273D" w:rsidP="00F2273D">
            <w:pPr>
              <w:spacing w:line="520" w:lineRule="exact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sz w:val="32"/>
                <w:szCs w:val="32"/>
              </w:rPr>
              <w:t>□國中組-平面設計類</w:t>
            </w:r>
          </w:p>
        </w:tc>
      </w:tr>
      <w:tr w:rsidR="00F2273D" w:rsidRPr="00F2273D" w:rsidTr="00F2273D">
        <w:trPr>
          <w:trHeight w:val="867"/>
        </w:trPr>
        <w:tc>
          <w:tcPr>
            <w:tcW w:w="10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73D" w:rsidRPr="00F2273D" w:rsidRDefault="00F2273D" w:rsidP="00F2273D">
            <w:pPr>
              <w:spacing w:line="520" w:lineRule="exact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>題目</w:t>
            </w:r>
          </w:p>
        </w:tc>
        <w:tc>
          <w:tcPr>
            <w:tcW w:w="849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</w:p>
        </w:tc>
      </w:tr>
      <w:tr w:rsidR="00F2273D" w:rsidRPr="00F2273D" w:rsidTr="00F2273D">
        <w:trPr>
          <w:trHeight w:val="595"/>
        </w:trPr>
        <w:tc>
          <w:tcPr>
            <w:tcW w:w="949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273D" w:rsidRPr="00F2273D" w:rsidRDefault="00F2273D" w:rsidP="00F2273D">
            <w:pPr>
              <w:spacing w:line="520" w:lineRule="exact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>學生資料</w:t>
            </w:r>
          </w:p>
        </w:tc>
      </w:tr>
      <w:tr w:rsidR="00F2273D" w:rsidRPr="00F2273D" w:rsidTr="00F2273D">
        <w:trPr>
          <w:trHeight w:val="595"/>
        </w:trPr>
        <w:tc>
          <w:tcPr>
            <w:tcW w:w="2179" w:type="dxa"/>
            <w:gridSpan w:val="2"/>
            <w:tcBorders>
              <w:left w:val="single" w:sz="24" w:space="0" w:color="auto"/>
            </w:tcBorders>
            <w:vAlign w:val="center"/>
          </w:tcPr>
          <w:p w:rsidR="00F2273D" w:rsidRPr="00F2273D" w:rsidRDefault="00F2273D" w:rsidP="00F2273D">
            <w:pPr>
              <w:spacing w:line="520" w:lineRule="exact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年級班別</w:t>
            </w:r>
          </w:p>
        </w:tc>
        <w:tc>
          <w:tcPr>
            <w:tcW w:w="2582" w:type="dxa"/>
            <w:vAlign w:val="center"/>
          </w:tcPr>
          <w:p w:rsidR="00F2273D" w:rsidRPr="00F2273D" w:rsidRDefault="00F2273D" w:rsidP="00F2273D">
            <w:pPr>
              <w:spacing w:line="520" w:lineRule="exact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>中文姓名</w:t>
            </w:r>
          </w:p>
        </w:tc>
        <w:tc>
          <w:tcPr>
            <w:tcW w:w="4737" w:type="dxa"/>
            <w:tcBorders>
              <w:right w:val="single" w:sz="24" w:space="0" w:color="auto"/>
            </w:tcBorders>
            <w:vAlign w:val="center"/>
          </w:tcPr>
          <w:p w:rsidR="00F2273D" w:rsidRPr="00F2273D" w:rsidRDefault="00F2273D" w:rsidP="00F2273D">
            <w:pPr>
              <w:spacing w:line="520" w:lineRule="exact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>英文名字(依護照翻譯形式)</w:t>
            </w:r>
          </w:p>
        </w:tc>
      </w:tr>
      <w:tr w:rsidR="00F2273D" w:rsidRPr="00F2273D" w:rsidTr="00F2273D">
        <w:trPr>
          <w:trHeight w:val="595"/>
        </w:trPr>
        <w:tc>
          <w:tcPr>
            <w:tcW w:w="217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 年   班</w:t>
            </w:r>
          </w:p>
        </w:tc>
        <w:tc>
          <w:tcPr>
            <w:tcW w:w="2582" w:type="dxa"/>
            <w:tcBorders>
              <w:bottom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</w:p>
        </w:tc>
        <w:tc>
          <w:tcPr>
            <w:tcW w:w="4737" w:type="dxa"/>
            <w:tcBorders>
              <w:bottom w:val="single" w:sz="24" w:space="0" w:color="auto"/>
              <w:right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ind w:firstLineChars="150" w:firstLine="480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</w:p>
        </w:tc>
      </w:tr>
      <w:tr w:rsidR="00F2273D" w:rsidRPr="00F2273D" w:rsidTr="00F2273D">
        <w:trPr>
          <w:trHeight w:val="595"/>
        </w:trPr>
        <w:tc>
          <w:tcPr>
            <w:tcW w:w="949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273D" w:rsidRPr="00F2273D" w:rsidRDefault="00F2273D" w:rsidP="00F2273D">
            <w:pPr>
              <w:spacing w:line="520" w:lineRule="exact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>指導老師資料</w:t>
            </w:r>
          </w:p>
        </w:tc>
      </w:tr>
      <w:tr w:rsidR="00F2273D" w:rsidRPr="00F2273D" w:rsidTr="00F2273D">
        <w:trPr>
          <w:trHeight w:val="595"/>
        </w:trPr>
        <w:tc>
          <w:tcPr>
            <w:tcW w:w="2179" w:type="dxa"/>
            <w:gridSpan w:val="2"/>
            <w:tcBorders>
              <w:left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>中文姓名</w:t>
            </w:r>
          </w:p>
        </w:tc>
        <w:tc>
          <w:tcPr>
            <w:tcW w:w="7319" w:type="dxa"/>
            <w:gridSpan w:val="2"/>
            <w:tcBorders>
              <w:right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F2273D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    英文名字</w:t>
            </w:r>
          </w:p>
        </w:tc>
      </w:tr>
      <w:tr w:rsidR="00F2273D" w:rsidRPr="00F2273D" w:rsidTr="00F2273D">
        <w:trPr>
          <w:trHeight w:val="585"/>
        </w:trPr>
        <w:tc>
          <w:tcPr>
            <w:tcW w:w="217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</w:p>
        </w:tc>
        <w:tc>
          <w:tcPr>
            <w:tcW w:w="731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2273D" w:rsidRPr="00F2273D" w:rsidRDefault="00F2273D" w:rsidP="00F2273D">
            <w:pPr>
              <w:spacing w:line="520" w:lineRule="exact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</w:p>
        </w:tc>
      </w:tr>
    </w:tbl>
    <w:p w:rsidR="00F2273D" w:rsidRDefault="00F2273D" w:rsidP="00F2273D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F2273D" w:rsidRPr="00F2273D" w:rsidRDefault="00F2273D" w:rsidP="00F2273D">
      <w:pPr>
        <w:spacing w:line="400" w:lineRule="exact"/>
        <w:rPr>
          <w:rFonts w:ascii="標楷體" w:eastAsia="標楷體" w:hAnsi="標楷體"/>
          <w:b/>
          <w:noProof/>
          <w:sz w:val="36"/>
          <w:szCs w:val="36"/>
        </w:rPr>
      </w:pPr>
      <w:r w:rsidRPr="00F2273D">
        <w:rPr>
          <w:rFonts w:ascii="標楷體" w:eastAsia="標楷體" w:hAnsi="標楷體" w:hint="eastAsia"/>
          <w:b/>
          <w:noProof/>
          <w:sz w:val="36"/>
          <w:szCs w:val="36"/>
        </w:rPr>
        <w:t>作品規格說明:</w:t>
      </w:r>
    </w:p>
    <w:p w:rsidR="00F2273D" w:rsidRPr="00F2273D" w:rsidRDefault="00F2273D" w:rsidP="00F2273D">
      <w:pPr>
        <w:spacing w:line="400" w:lineRule="exact"/>
        <w:rPr>
          <w:rFonts w:ascii="標楷體" w:eastAsia="標楷體" w:hAnsi="標楷體" w:hint="eastAsia"/>
          <w:b/>
          <w:noProof/>
          <w:sz w:val="28"/>
          <w:szCs w:val="28"/>
          <w:bdr w:val="single" w:sz="4" w:space="0" w:color="auto"/>
        </w:rPr>
      </w:pPr>
      <w:r w:rsidRPr="00F2273D">
        <w:rPr>
          <w:rFonts w:ascii="標楷體" w:eastAsia="標楷體" w:hAnsi="標楷體" w:hint="eastAsia"/>
          <w:b/>
          <w:noProof/>
          <w:sz w:val="28"/>
          <w:szCs w:val="28"/>
          <w:bdr w:val="single" w:sz="4" w:space="0" w:color="auto"/>
        </w:rPr>
        <w:t xml:space="preserve">小書繪本類 </w:t>
      </w:r>
    </w:p>
    <w:p w:rsidR="00F2273D" w:rsidRPr="00F2273D" w:rsidRDefault="00F2273D" w:rsidP="00F2273D">
      <w:pPr>
        <w:spacing w:line="40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F2273D">
        <w:rPr>
          <w:rFonts w:ascii="標楷體" w:eastAsia="標楷體" w:hAnsi="標楷體" w:hint="eastAsia"/>
          <w:noProof/>
          <w:sz w:val="28"/>
          <w:szCs w:val="28"/>
        </w:rPr>
        <w:t xml:space="preserve">1.作品規格：主題作品規格不拘、字數不拘，小書繪本類文字可用書寫或電腦印製。 </w:t>
      </w:r>
    </w:p>
    <w:p w:rsidR="00F2273D" w:rsidRPr="00F2273D" w:rsidRDefault="00F2273D" w:rsidP="00F2273D">
      <w:pPr>
        <w:spacing w:line="40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F2273D">
        <w:rPr>
          <w:rFonts w:ascii="標楷體" w:eastAsia="標楷體" w:hAnsi="標楷體" w:hint="eastAsia"/>
          <w:noProof/>
          <w:sz w:val="28"/>
          <w:szCs w:val="28"/>
        </w:rPr>
        <w:t xml:space="preserve">2.製作材料：作品以創作為主，不得抄襲他人作品。繪畫使用材料不限（水彩、蠟筆、彩色筆、水墨、油彩……皆可），亦可利用剪貼、拼布或刺繡等方式完成，但不得以電腦繪製列印，作品限於平面繪作，並妥為裝訂。 </w:t>
      </w:r>
    </w:p>
    <w:p w:rsidR="00F2273D" w:rsidRDefault="00F2273D" w:rsidP="00F2273D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F2273D">
        <w:rPr>
          <w:rFonts w:ascii="標楷體" w:eastAsia="標楷體" w:hAnsi="標楷體" w:hint="eastAsia"/>
          <w:noProof/>
          <w:sz w:val="28"/>
          <w:szCs w:val="28"/>
        </w:rPr>
        <w:t>3.作品須完整呈現一本書的形式：包含封面、糊貼頁、版權頁、封底、書背等。</w:t>
      </w:r>
    </w:p>
    <w:p w:rsidR="00F2273D" w:rsidRDefault="00F2273D" w:rsidP="00F2273D">
      <w:pPr>
        <w:spacing w:line="400" w:lineRule="exact"/>
        <w:rPr>
          <w:rFonts w:ascii="標楷體" w:eastAsia="標楷體" w:hAnsi="標楷體" w:hint="eastAsia"/>
          <w:noProof/>
          <w:sz w:val="28"/>
          <w:szCs w:val="28"/>
        </w:rPr>
      </w:pPr>
    </w:p>
    <w:p w:rsidR="00F2273D" w:rsidRPr="00F2273D" w:rsidRDefault="00F2273D" w:rsidP="00F2273D">
      <w:pPr>
        <w:spacing w:line="400" w:lineRule="exact"/>
        <w:rPr>
          <w:rFonts w:ascii="標楷體" w:eastAsia="標楷體" w:hAnsi="標楷體" w:hint="eastAsia"/>
          <w:b/>
          <w:noProof/>
          <w:sz w:val="28"/>
          <w:szCs w:val="28"/>
          <w:bdr w:val="single" w:sz="4" w:space="0" w:color="auto"/>
        </w:rPr>
      </w:pPr>
      <w:r w:rsidRPr="00F2273D">
        <w:rPr>
          <w:rFonts w:ascii="標楷體" w:eastAsia="標楷體" w:hAnsi="標楷體" w:hint="eastAsia"/>
          <w:b/>
          <w:noProof/>
          <w:sz w:val="28"/>
          <w:szCs w:val="28"/>
          <w:bdr w:val="single" w:sz="4" w:space="0" w:color="auto"/>
        </w:rPr>
        <w:t xml:space="preserve">平面設計類 </w:t>
      </w:r>
    </w:p>
    <w:p w:rsidR="00F2273D" w:rsidRPr="00F2273D" w:rsidRDefault="00F2273D" w:rsidP="00F2273D">
      <w:pPr>
        <w:spacing w:line="40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F2273D">
        <w:rPr>
          <w:rFonts w:ascii="標楷體" w:eastAsia="標楷體" w:hAnsi="標楷體" w:hint="eastAsia"/>
          <w:noProof/>
          <w:sz w:val="28"/>
          <w:szCs w:val="28"/>
        </w:rPr>
        <w:t xml:space="preserve">1.作品主題：可加上文字創作在圖畫裡。文字以50字為限(可注音或英文，不可以電腦打字)。 </w:t>
      </w:r>
    </w:p>
    <w:p w:rsidR="00F2273D" w:rsidRPr="00F2273D" w:rsidRDefault="00F2273D" w:rsidP="00F2273D">
      <w:pPr>
        <w:spacing w:line="40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F2273D">
        <w:rPr>
          <w:rFonts w:ascii="標楷體" w:eastAsia="標楷體" w:hAnsi="標楷體" w:hint="eastAsia"/>
          <w:noProof/>
          <w:sz w:val="28"/>
          <w:szCs w:val="28"/>
        </w:rPr>
        <w:t xml:space="preserve">2.作品規格：以四開圖畫紙為主，以橫式、平面呈現，不加框。 </w:t>
      </w:r>
    </w:p>
    <w:p w:rsidR="00F2273D" w:rsidRDefault="00F2273D" w:rsidP="00F2273D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F2273D">
        <w:rPr>
          <w:rFonts w:ascii="標楷體" w:eastAsia="標楷體" w:hAnsi="標楷體" w:hint="eastAsia"/>
          <w:noProof/>
          <w:sz w:val="28"/>
          <w:szCs w:val="28"/>
        </w:rPr>
        <w:t>3.製作材料：使用材料不限（水彩、蠟筆、彩色筆、水墨、油彩…皆可），亦可利用剪貼、拼布或刺繡、紙雕等方式完成，但不得以電腦繪製列印。</w:t>
      </w:r>
    </w:p>
    <w:p w:rsidR="00D43277" w:rsidRPr="00F2273D" w:rsidRDefault="00D43277">
      <w:pPr>
        <w:rPr>
          <w:rFonts w:hint="eastAsia"/>
        </w:rPr>
      </w:pPr>
      <w:bookmarkStart w:id="0" w:name="_GoBack"/>
      <w:bookmarkEnd w:id="0"/>
    </w:p>
    <w:sectPr w:rsidR="00D43277" w:rsidRPr="00F2273D" w:rsidSect="00F2273D">
      <w:pgSz w:w="11906" w:h="16838"/>
      <w:pgMar w:top="567" w:right="567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D"/>
    <w:rsid w:val="00D43277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F6976-FE8C-45A3-B6A3-45D2B584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2020-06-12T02:44:00Z</dcterms:created>
  <dcterms:modified xsi:type="dcterms:W3CDTF">2020-06-12T02:51:00Z</dcterms:modified>
</cp:coreProperties>
</file>